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30" w:rsidRPr="00343230" w:rsidRDefault="00343230" w:rsidP="00343230">
      <w:pPr>
        <w:pBdr>
          <w:bottom w:val="single" w:sz="6" w:space="15" w:color="BCE7ED"/>
        </w:pBdr>
        <w:spacing w:after="0" w:line="240" w:lineRule="auto"/>
        <w:rPr>
          <w:rFonts w:ascii="Pompiere-Regular" w:eastAsia="Times New Roman" w:hAnsi="Pompiere-Regular" w:cs="Helvetica"/>
          <w:caps/>
          <w:color w:val="1CACC3"/>
          <w:sz w:val="23"/>
          <w:szCs w:val="23"/>
        </w:rPr>
      </w:pPr>
      <w:r w:rsidRPr="00343230">
        <w:rPr>
          <w:rFonts w:ascii="Pompiere-Regular" w:eastAsia="Times New Roman" w:hAnsi="Pompiere-Regular" w:cs="Helvetica"/>
          <w:caps/>
          <w:color w:val="1CACC3"/>
          <w:sz w:val="23"/>
          <w:szCs w:val="23"/>
        </w:rPr>
        <w:t> FAIRE DES GRANITÉS MAISON</w:t>
      </w:r>
    </w:p>
    <w:p w:rsidR="00343230" w:rsidRPr="00343230" w:rsidRDefault="00343230" w:rsidP="00343230">
      <w:pPr>
        <w:shd w:val="clear" w:color="auto" w:fill="DFF3F6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43230">
        <w:rPr>
          <w:rFonts w:ascii="Helvetica" w:eastAsia="Times New Roman" w:hAnsi="Helvetica" w:cs="Helvetica"/>
          <w:noProof/>
          <w:color w:val="000000"/>
          <w:sz w:val="23"/>
          <w:szCs w:val="23"/>
        </w:rPr>
        <w:drawing>
          <wp:inline distT="0" distB="0" distL="0" distR="0" wp14:anchorId="414D3375" wp14:editId="44B6E72D">
            <wp:extent cx="1022279" cy="1371600"/>
            <wp:effectExtent l="0" t="0" r="6985" b="0"/>
            <wp:docPr id="1" name="Image 1" descr="Granité 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ité mai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95" cy="138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30" w:rsidRPr="00343230" w:rsidRDefault="00343230" w:rsidP="00343230">
      <w:pPr>
        <w:spacing w:after="0" w:line="240" w:lineRule="auto"/>
        <w:outlineLvl w:val="0"/>
        <w:rPr>
          <w:rFonts w:ascii="Pompiere-Regular" w:eastAsia="Times New Roman" w:hAnsi="Pompiere-Regular" w:cs="Helvetica"/>
          <w:caps/>
          <w:color w:val="000000"/>
          <w:kern w:val="36"/>
          <w:sz w:val="42"/>
          <w:szCs w:val="42"/>
          <w:lang w:val="fr-BE"/>
        </w:rPr>
      </w:pPr>
      <w:r w:rsidRPr="00343230">
        <w:rPr>
          <w:rFonts w:ascii="Pompiere-Regular" w:eastAsia="Times New Roman" w:hAnsi="Pompiere-Regular" w:cs="Helvetica"/>
          <w:caps/>
          <w:color w:val="000000"/>
          <w:kern w:val="36"/>
          <w:sz w:val="42"/>
          <w:szCs w:val="42"/>
          <w:lang w:val="fr-BE"/>
        </w:rPr>
        <w:t>FAIRE DES GRANITÉS MAISON</w:t>
      </w:r>
    </w:p>
    <w:p w:rsidR="00343230" w:rsidRPr="00343230" w:rsidRDefault="00343230" w:rsidP="00343230">
      <w:pPr>
        <w:spacing w:after="0" w:line="240" w:lineRule="auto"/>
        <w:outlineLvl w:val="1"/>
        <w:rPr>
          <w:rFonts w:ascii="Pompiere-Regular" w:eastAsia="Times New Roman" w:hAnsi="Pompiere-Regular" w:cs="Helvetica"/>
          <w:caps/>
          <w:color w:val="24BBD3"/>
          <w:sz w:val="30"/>
          <w:szCs w:val="30"/>
          <w:lang w:val="fr-BE"/>
        </w:rPr>
      </w:pPr>
      <w:r w:rsidRPr="00343230">
        <w:rPr>
          <w:rFonts w:ascii="Pompiere-Regular" w:eastAsia="Times New Roman" w:hAnsi="Pompiere-Regular" w:cs="Helvetica"/>
          <w:caps/>
          <w:color w:val="24BBD3"/>
          <w:sz w:val="30"/>
          <w:szCs w:val="30"/>
          <w:lang w:val="fr-BE"/>
        </w:rPr>
        <w:t>RECETTE - 6 ANS</w:t>
      </w:r>
    </w:p>
    <w:p w:rsidR="00343230" w:rsidRPr="00343230" w:rsidRDefault="00343230" w:rsidP="00343230">
      <w:pPr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fr-BE"/>
        </w:rPr>
      </w:pPr>
      <w:r w:rsidRPr="0034323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fr-BE"/>
        </w:rPr>
        <w:t xml:space="preserve">Les enfants en raffolent ! Plus c'est coloré, plus c'est glacé et plus c'est bon. Un granité ou </w:t>
      </w:r>
      <w:proofErr w:type="spellStart"/>
      <w:r w:rsidRPr="0034323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fr-BE"/>
        </w:rPr>
        <w:t>granizado</w:t>
      </w:r>
      <w:proofErr w:type="spellEnd"/>
      <w:r w:rsidRPr="0034323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fr-BE"/>
        </w:rPr>
        <w:t xml:space="preserve"> en espagnol, est très facile à réaliser à la maison, et bien sûr c'est tout aussi bon que ceux qu'on peut trouver en vacances. Nous vous proposons une version fruitée pour plus de vitamines ! Entre glace et cocktail, les granités sont parfaits pour l'été.</w:t>
      </w:r>
    </w:p>
    <w:p w:rsidR="00343230" w:rsidRDefault="00343230" w:rsidP="00343230">
      <w:pPr>
        <w:numPr>
          <w:ilvl w:val="0"/>
          <w:numId w:val="2"/>
        </w:numPr>
        <w:spacing w:after="0" w:line="405" w:lineRule="atLeast"/>
        <w:ind w:left="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43230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Temps de </w:t>
      </w:r>
      <w:proofErr w:type="spellStart"/>
      <w:proofErr w:type="gramStart"/>
      <w:r w:rsidRPr="00343230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préparation</w:t>
      </w:r>
      <w:proofErr w:type="spellEnd"/>
      <w:r w:rsidRPr="00343230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:</w:t>
      </w:r>
      <w:proofErr w:type="gramEnd"/>
      <w:r w:rsidRPr="00343230">
        <w:rPr>
          <w:rFonts w:ascii="Helvetica" w:eastAsia="Times New Roman" w:hAnsi="Helvetica" w:cs="Helvetica"/>
          <w:color w:val="000000"/>
          <w:sz w:val="23"/>
          <w:szCs w:val="23"/>
        </w:rPr>
        <w:t> 15 minutes</w:t>
      </w:r>
    </w:p>
    <w:p w:rsidR="00343230" w:rsidRPr="00343230" w:rsidRDefault="00343230" w:rsidP="00343230">
      <w:pPr>
        <w:numPr>
          <w:ilvl w:val="0"/>
          <w:numId w:val="2"/>
        </w:numPr>
        <w:spacing w:after="0" w:line="405" w:lineRule="atLeast"/>
        <w:ind w:left="0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343230" w:rsidRPr="00343230" w:rsidRDefault="00343230" w:rsidP="00343230">
      <w:pPr>
        <w:spacing w:after="0" w:line="240" w:lineRule="auto"/>
        <w:outlineLvl w:val="1"/>
        <w:rPr>
          <w:rFonts w:ascii="Pompiere-Regular" w:eastAsia="Times New Roman" w:hAnsi="Pompiere-Regular" w:cs="Helvetica"/>
          <w:caps/>
          <w:color w:val="24BBD3"/>
          <w:sz w:val="38"/>
          <w:szCs w:val="38"/>
        </w:rPr>
      </w:pPr>
      <w:r w:rsidRPr="00343230">
        <w:rPr>
          <w:rFonts w:ascii="Pompiere-Regular" w:eastAsia="Times New Roman" w:hAnsi="Pompiere-Regular" w:cs="Helvetica"/>
          <w:caps/>
          <w:color w:val="24BBD3"/>
          <w:sz w:val="38"/>
          <w:szCs w:val="38"/>
        </w:rPr>
        <w:t>INGRÉDIENTS</w:t>
      </w:r>
    </w:p>
    <w:p w:rsidR="00343230" w:rsidRPr="00343230" w:rsidRDefault="00343230" w:rsidP="00343230">
      <w:pPr>
        <w:numPr>
          <w:ilvl w:val="0"/>
          <w:numId w:val="3"/>
        </w:numPr>
        <w:pBdr>
          <w:left w:val="single" w:sz="6" w:space="15" w:color="C4DCE0"/>
          <w:right w:val="single" w:sz="6" w:space="15" w:color="C4DCE0"/>
        </w:pBdr>
        <w:spacing w:after="0" w:line="39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val="fr-BE"/>
        </w:rPr>
      </w:pPr>
      <w:r w:rsidRPr="00343230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1 dose de jus de fruit de votre choix</w:t>
      </w:r>
    </w:p>
    <w:p w:rsidR="00343230" w:rsidRPr="00343230" w:rsidRDefault="00343230" w:rsidP="00343230">
      <w:pPr>
        <w:numPr>
          <w:ilvl w:val="0"/>
          <w:numId w:val="3"/>
        </w:numPr>
        <w:pBdr>
          <w:left w:val="single" w:sz="6" w:space="15" w:color="C4DCE0"/>
          <w:right w:val="single" w:sz="6" w:space="15" w:color="C4DCE0"/>
        </w:pBdr>
        <w:spacing w:after="0" w:line="39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43230">
        <w:rPr>
          <w:rFonts w:ascii="Helvetica" w:eastAsia="Times New Roman" w:hAnsi="Helvetica" w:cs="Helvetica"/>
          <w:color w:val="000000"/>
          <w:sz w:val="24"/>
          <w:szCs w:val="24"/>
        </w:rPr>
        <w:t xml:space="preserve">2 doses de </w:t>
      </w:r>
      <w:proofErr w:type="spellStart"/>
      <w:r w:rsidRPr="00343230">
        <w:rPr>
          <w:rFonts w:ascii="Helvetica" w:eastAsia="Times New Roman" w:hAnsi="Helvetica" w:cs="Helvetica"/>
          <w:color w:val="000000"/>
          <w:sz w:val="24"/>
          <w:szCs w:val="24"/>
        </w:rPr>
        <w:t>sirop</w:t>
      </w:r>
      <w:proofErr w:type="spellEnd"/>
      <w:r w:rsidRPr="00343230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43230">
        <w:rPr>
          <w:rFonts w:ascii="Helvetica" w:eastAsia="Times New Roman" w:hAnsi="Helvetica" w:cs="Helvetica"/>
          <w:color w:val="000000"/>
          <w:sz w:val="24"/>
          <w:szCs w:val="24"/>
        </w:rPr>
        <w:t>assorti</w:t>
      </w:r>
      <w:proofErr w:type="spellEnd"/>
    </w:p>
    <w:p w:rsidR="00343230" w:rsidRPr="00343230" w:rsidRDefault="00343230" w:rsidP="00343230">
      <w:pPr>
        <w:numPr>
          <w:ilvl w:val="0"/>
          <w:numId w:val="3"/>
        </w:numPr>
        <w:pBdr>
          <w:left w:val="single" w:sz="6" w:space="15" w:color="C4DCE0"/>
          <w:right w:val="single" w:sz="6" w:space="15" w:color="C4DCE0"/>
        </w:pBdr>
        <w:spacing w:after="0" w:line="39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43230">
        <w:rPr>
          <w:rFonts w:ascii="Helvetica" w:eastAsia="Times New Roman" w:hAnsi="Helvetica" w:cs="Helvetica"/>
          <w:color w:val="000000"/>
          <w:sz w:val="24"/>
          <w:szCs w:val="24"/>
        </w:rPr>
        <w:t xml:space="preserve">Beaucoup de glace </w:t>
      </w:r>
      <w:proofErr w:type="spellStart"/>
      <w:proofErr w:type="gramStart"/>
      <w:r w:rsidRPr="00343230">
        <w:rPr>
          <w:rFonts w:ascii="Helvetica" w:eastAsia="Times New Roman" w:hAnsi="Helvetica" w:cs="Helvetica"/>
          <w:color w:val="000000"/>
          <w:sz w:val="24"/>
          <w:szCs w:val="24"/>
        </w:rPr>
        <w:t>pilée</w:t>
      </w:r>
      <w:proofErr w:type="spellEnd"/>
      <w:r w:rsidRPr="00343230">
        <w:rPr>
          <w:rFonts w:ascii="Helvetica" w:eastAsia="Times New Roman" w:hAnsi="Helvetica" w:cs="Helvetica"/>
          <w:color w:val="000000"/>
          <w:sz w:val="24"/>
          <w:szCs w:val="24"/>
        </w:rPr>
        <w:t xml:space="preserve"> !</w:t>
      </w:r>
      <w:proofErr w:type="gramEnd"/>
    </w:p>
    <w:p w:rsidR="00343230" w:rsidRPr="00343230" w:rsidRDefault="00343230" w:rsidP="00343230">
      <w:pPr>
        <w:spacing w:after="0" w:line="390" w:lineRule="atLeast"/>
        <w:outlineLvl w:val="1"/>
        <w:rPr>
          <w:rFonts w:ascii="Pompiere-Regular" w:eastAsia="Times New Roman" w:hAnsi="Pompiere-Regular" w:cs="Helvetica"/>
          <w:caps/>
          <w:color w:val="24BBD3"/>
          <w:sz w:val="38"/>
          <w:szCs w:val="38"/>
        </w:rPr>
      </w:pPr>
      <w:r w:rsidRPr="00343230">
        <w:rPr>
          <w:rFonts w:ascii="Pompiere-Regular" w:eastAsia="Times New Roman" w:hAnsi="Pompiere-Regular" w:cs="Helvetica"/>
          <w:caps/>
          <w:color w:val="24BBD3"/>
          <w:sz w:val="38"/>
          <w:szCs w:val="38"/>
        </w:rPr>
        <w:t>RECETTE FAIRE DES GRANITÉS MAISON</w:t>
      </w:r>
    </w:p>
    <w:p w:rsidR="00343230" w:rsidRPr="00343230" w:rsidRDefault="00343230" w:rsidP="00343230">
      <w:pPr>
        <w:spacing w:after="0" w:line="390" w:lineRule="atLeast"/>
        <w:outlineLvl w:val="1"/>
        <w:rPr>
          <w:rFonts w:ascii="Pompiere-Regular" w:eastAsia="Times New Roman" w:hAnsi="Pompiere-Regular" w:cs="Helvetica"/>
          <w:caps/>
          <w:color w:val="24BBD3"/>
          <w:sz w:val="38"/>
          <w:szCs w:val="38"/>
        </w:rPr>
      </w:pPr>
      <w:bookmarkStart w:id="0" w:name="eztoc1_1"/>
      <w:bookmarkEnd w:id="0"/>
      <w:r w:rsidRPr="00343230">
        <w:rPr>
          <w:rFonts w:ascii="Pompiere-Regular" w:eastAsia="Times New Roman" w:hAnsi="Pompiere-Regular" w:cs="Helvetica"/>
          <w:caps/>
          <w:color w:val="24BBD3"/>
          <w:sz w:val="38"/>
          <w:szCs w:val="38"/>
        </w:rPr>
        <w:t xml:space="preserve">ETAPE </w:t>
      </w:r>
      <w:proofErr w:type="gramStart"/>
      <w:r w:rsidRPr="00343230">
        <w:rPr>
          <w:rFonts w:ascii="Pompiere-Regular" w:eastAsia="Times New Roman" w:hAnsi="Pompiere-Regular" w:cs="Helvetica"/>
          <w:caps/>
          <w:color w:val="24BBD3"/>
          <w:sz w:val="38"/>
          <w:szCs w:val="38"/>
        </w:rPr>
        <w:t>1 :</w:t>
      </w:r>
      <w:proofErr w:type="gramEnd"/>
      <w:r w:rsidRPr="00343230">
        <w:rPr>
          <w:rFonts w:ascii="Pompiere-Regular" w:eastAsia="Times New Roman" w:hAnsi="Pompiere-Regular" w:cs="Helvetica"/>
          <w:caps/>
          <w:color w:val="24BBD3"/>
          <w:sz w:val="38"/>
          <w:szCs w:val="38"/>
        </w:rPr>
        <w:t xml:space="preserve"> PILER LA GLACE</w:t>
      </w:r>
    </w:p>
    <w:p w:rsidR="00343230" w:rsidRPr="00343230" w:rsidRDefault="00343230" w:rsidP="00343230">
      <w:pPr>
        <w:spacing w:after="0" w:line="390" w:lineRule="atLeast"/>
        <w:rPr>
          <w:rFonts w:ascii="Helvetica" w:eastAsia="Times New Roman" w:hAnsi="Helvetica" w:cs="Helvetica"/>
          <w:color w:val="000000"/>
          <w:sz w:val="24"/>
          <w:szCs w:val="24"/>
          <w:lang w:val="fr-BE"/>
        </w:rPr>
      </w:pPr>
      <w:r w:rsidRPr="00343230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 xml:space="preserve">La recette est vraiment très facile. Toute la technique réside dans le temps de mixage. Il faut s'arrêter de mixer avant que la glace ne fonde complètement pour obtenir </w:t>
      </w:r>
      <w:proofErr w:type="gramStart"/>
      <w:r w:rsidRPr="00343230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une bel effet granité</w:t>
      </w:r>
      <w:proofErr w:type="gramEnd"/>
      <w:r w:rsidRPr="00343230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.</w:t>
      </w:r>
    </w:p>
    <w:p w:rsidR="00343230" w:rsidRPr="00343230" w:rsidRDefault="00343230" w:rsidP="00343230">
      <w:pPr>
        <w:spacing w:after="75" w:line="39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43230">
        <w:rPr>
          <w:rFonts w:ascii="Helvetica" w:eastAsia="Times New Roman" w:hAnsi="Helvetica" w:cs="Helvetica"/>
          <w:noProof/>
          <w:color w:val="000000"/>
          <w:sz w:val="24"/>
          <w:szCs w:val="24"/>
        </w:rPr>
        <w:lastRenderedPageBreak/>
        <w:drawing>
          <wp:inline distT="0" distB="0" distL="0" distR="0" wp14:anchorId="49BBF4CF" wp14:editId="3F03600B">
            <wp:extent cx="2949425" cy="2209800"/>
            <wp:effectExtent l="0" t="0" r="3810" b="0"/>
            <wp:docPr id="2" name="Image 2" descr="ingrédients grani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grédients granité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85" cy="221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30" w:rsidRPr="00343230" w:rsidRDefault="00343230" w:rsidP="00343230">
      <w:pPr>
        <w:spacing w:after="0" w:line="390" w:lineRule="atLeast"/>
        <w:outlineLvl w:val="1"/>
        <w:rPr>
          <w:rFonts w:ascii="Pompiere-Regular" w:eastAsia="Times New Roman" w:hAnsi="Pompiere-Regular" w:cs="Helvetica"/>
          <w:caps/>
          <w:color w:val="24BBD3"/>
          <w:sz w:val="38"/>
          <w:szCs w:val="38"/>
          <w:lang w:val="fr-BE"/>
        </w:rPr>
      </w:pPr>
      <w:bookmarkStart w:id="1" w:name="eztoc1_2"/>
      <w:bookmarkEnd w:id="1"/>
      <w:r w:rsidRPr="00343230">
        <w:rPr>
          <w:rFonts w:ascii="Pompiere-Regular" w:eastAsia="Times New Roman" w:hAnsi="Pompiere-Regular" w:cs="Helvetica"/>
          <w:caps/>
          <w:color w:val="24BBD3"/>
          <w:sz w:val="38"/>
          <w:szCs w:val="38"/>
          <w:lang w:val="fr-BE"/>
        </w:rPr>
        <w:t>ETAPE 2 : RÉALISER LE GRANITÉ OU GRAZIDO</w:t>
      </w:r>
    </w:p>
    <w:p w:rsidR="00343230" w:rsidRPr="00343230" w:rsidRDefault="00343230" w:rsidP="00343230">
      <w:pPr>
        <w:spacing w:after="0" w:line="390" w:lineRule="atLeast"/>
        <w:rPr>
          <w:rFonts w:ascii="Helvetica" w:eastAsia="Times New Roman" w:hAnsi="Helvetica" w:cs="Helvetica"/>
          <w:color w:val="000000"/>
          <w:sz w:val="24"/>
          <w:szCs w:val="24"/>
          <w:lang w:val="fr-BE"/>
        </w:rPr>
      </w:pPr>
      <w:r w:rsidRPr="00343230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 xml:space="preserve">Si possible mettez le jus de fruit au congélateur quelques minutes avant de le passer au </w:t>
      </w:r>
      <w:proofErr w:type="spellStart"/>
      <w:r w:rsidRPr="00343230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blender</w:t>
      </w:r>
      <w:proofErr w:type="spellEnd"/>
      <w:r w:rsidRPr="00343230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.</w:t>
      </w:r>
    </w:p>
    <w:p w:rsidR="00343230" w:rsidRPr="00343230" w:rsidRDefault="00343230" w:rsidP="00343230">
      <w:pPr>
        <w:spacing w:after="0" w:line="390" w:lineRule="atLeast"/>
        <w:rPr>
          <w:rFonts w:ascii="Helvetica" w:eastAsia="Times New Roman" w:hAnsi="Helvetica" w:cs="Helvetica"/>
          <w:color w:val="000000"/>
          <w:sz w:val="24"/>
          <w:szCs w:val="24"/>
          <w:lang w:val="fr-BE"/>
        </w:rPr>
      </w:pPr>
      <w:r w:rsidRPr="00343230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 xml:space="preserve">Dans un </w:t>
      </w:r>
      <w:proofErr w:type="spellStart"/>
      <w:r w:rsidRPr="00343230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blender</w:t>
      </w:r>
      <w:proofErr w:type="spellEnd"/>
      <w:r w:rsidRPr="00343230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 xml:space="preserve"> ou un mixer, mettez le jus de fruit, le sirop et la glace pilée (oui </w:t>
      </w:r>
      <w:proofErr w:type="spellStart"/>
      <w:r w:rsidRPr="00343230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oui</w:t>
      </w:r>
      <w:proofErr w:type="spellEnd"/>
      <w:r w:rsidRPr="00343230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, c'est aussi simple que ça</w:t>
      </w:r>
      <w:proofErr w:type="gramStart"/>
      <w:r w:rsidRPr="00343230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) .</w:t>
      </w:r>
      <w:proofErr w:type="gramEnd"/>
    </w:p>
    <w:p w:rsidR="00343230" w:rsidRPr="00343230" w:rsidRDefault="00343230" w:rsidP="00343230">
      <w:pPr>
        <w:spacing w:after="0" w:line="390" w:lineRule="atLeast"/>
        <w:rPr>
          <w:rFonts w:ascii="Helvetica" w:eastAsia="Times New Roman" w:hAnsi="Helvetica" w:cs="Helvetica"/>
          <w:color w:val="000000"/>
          <w:sz w:val="24"/>
          <w:szCs w:val="24"/>
          <w:lang w:val="fr-BE"/>
        </w:rPr>
      </w:pPr>
      <w:r w:rsidRPr="00343230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Mixez et servez aussitôt dans des grands verres (avec une paille en carton ou une cuillère).</w:t>
      </w:r>
    </w:p>
    <w:p w:rsidR="00343230" w:rsidRPr="00343230" w:rsidRDefault="00343230" w:rsidP="00343230">
      <w:pPr>
        <w:spacing w:after="75" w:line="39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2" w:name="_GoBack"/>
      <w:r w:rsidRPr="00343230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4AAB72DA" wp14:editId="2EE26410">
            <wp:extent cx="3012749" cy="2257245"/>
            <wp:effectExtent l="0" t="0" r="0" b="0"/>
            <wp:docPr id="3" name="Image 3" descr="granité fi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nité fin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08" cy="226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343230" w:rsidRPr="00343230" w:rsidRDefault="00343230" w:rsidP="00343230">
      <w:pPr>
        <w:spacing w:after="0" w:line="390" w:lineRule="atLeast"/>
        <w:rPr>
          <w:rFonts w:ascii="Helvetica" w:eastAsia="Times New Roman" w:hAnsi="Helvetica" w:cs="Helvetica"/>
          <w:color w:val="000000"/>
          <w:sz w:val="24"/>
          <w:szCs w:val="24"/>
          <w:lang w:val="fr-BE"/>
        </w:rPr>
      </w:pPr>
      <w:r w:rsidRPr="00343230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Et vous voilà avec une boisson très fraîche et rafraîchissante. Parfait, lors d'une journée caniculaire. </w:t>
      </w:r>
    </w:p>
    <w:p w:rsidR="00343230" w:rsidRPr="00343230" w:rsidRDefault="00343230" w:rsidP="00343230">
      <w:pPr>
        <w:spacing w:after="0" w:line="240" w:lineRule="auto"/>
        <w:rPr>
          <w:rFonts w:ascii="Pompiere-Regular" w:eastAsia="Times New Roman" w:hAnsi="Pompiere-Regular" w:cs="Helvetica"/>
          <w:caps/>
          <w:color w:val="FC2653"/>
          <w:sz w:val="30"/>
          <w:szCs w:val="30"/>
          <w:lang w:val="fr-BE"/>
        </w:rPr>
      </w:pPr>
      <w:r w:rsidRPr="00343230">
        <w:rPr>
          <w:rFonts w:ascii="Pompiere-Regular" w:eastAsia="Times New Roman" w:hAnsi="Pompiere-Regular" w:cs="Helvetica"/>
          <w:caps/>
          <w:color w:val="FC2653"/>
          <w:sz w:val="30"/>
          <w:szCs w:val="30"/>
          <w:lang w:val="fr-BE"/>
        </w:rPr>
        <w:t>ASTUCE</w:t>
      </w:r>
    </w:p>
    <w:p w:rsidR="00343230" w:rsidRPr="00343230" w:rsidRDefault="00343230" w:rsidP="00343230">
      <w:pPr>
        <w:spacing w:after="0" w:line="330" w:lineRule="atLeast"/>
        <w:rPr>
          <w:rFonts w:ascii="Helvetica" w:eastAsia="Times New Roman" w:hAnsi="Helvetica" w:cs="Helvetica"/>
          <w:i/>
          <w:iCs/>
          <w:color w:val="000000"/>
          <w:sz w:val="23"/>
          <w:szCs w:val="23"/>
          <w:lang w:val="fr-BE"/>
        </w:rPr>
      </w:pPr>
      <w:r w:rsidRPr="00343230">
        <w:rPr>
          <w:rFonts w:ascii="Helvetica" w:eastAsia="Times New Roman" w:hAnsi="Helvetica" w:cs="Helvetica"/>
          <w:i/>
          <w:iCs/>
          <w:color w:val="000000"/>
          <w:sz w:val="23"/>
          <w:szCs w:val="23"/>
          <w:lang w:val="fr-BE"/>
        </w:rPr>
        <w:t>Attention de ne pas mixer trop longtemps, sinon la glace fond !</w:t>
      </w:r>
    </w:p>
    <w:p w:rsidR="00010EA4" w:rsidRPr="00343230" w:rsidRDefault="00343230" w:rsidP="00343230">
      <w:pPr>
        <w:spacing w:after="0" w:line="330" w:lineRule="atLeast"/>
        <w:rPr>
          <w:rFonts w:ascii="Helvetica" w:eastAsia="Times New Roman" w:hAnsi="Helvetica" w:cs="Helvetica"/>
          <w:i/>
          <w:iCs/>
          <w:color w:val="000000"/>
          <w:sz w:val="23"/>
          <w:szCs w:val="23"/>
          <w:lang w:val="fr-BE"/>
        </w:rPr>
      </w:pPr>
      <w:r w:rsidRPr="00343230">
        <w:rPr>
          <w:rFonts w:ascii="Helvetica" w:eastAsia="Times New Roman" w:hAnsi="Helvetica" w:cs="Helvetica"/>
          <w:i/>
          <w:iCs/>
          <w:color w:val="000000"/>
          <w:sz w:val="23"/>
          <w:szCs w:val="23"/>
          <w:lang w:val="fr-BE"/>
        </w:rPr>
        <w:t xml:space="preserve">Vous pouvez </w:t>
      </w:r>
      <w:proofErr w:type="spellStart"/>
      <w:r w:rsidRPr="00343230">
        <w:rPr>
          <w:rFonts w:ascii="Helvetica" w:eastAsia="Times New Roman" w:hAnsi="Helvetica" w:cs="Helvetica"/>
          <w:i/>
          <w:iCs/>
          <w:color w:val="000000"/>
          <w:sz w:val="23"/>
          <w:szCs w:val="23"/>
          <w:lang w:val="fr-BE"/>
        </w:rPr>
        <w:t>réalisez</w:t>
      </w:r>
      <w:proofErr w:type="spellEnd"/>
      <w:r w:rsidRPr="00343230">
        <w:rPr>
          <w:rFonts w:ascii="Helvetica" w:eastAsia="Times New Roman" w:hAnsi="Helvetica" w:cs="Helvetica"/>
          <w:i/>
          <w:iCs/>
          <w:color w:val="000000"/>
          <w:sz w:val="23"/>
          <w:szCs w:val="23"/>
          <w:lang w:val="fr-BE"/>
        </w:rPr>
        <w:t xml:space="preserve"> les granités en utilisant seulement du sirop ou seulement du jus, en fonction de vos goûts : le sirop donnera des granités très sucrés, alors que le jus le sera beaucoup moins !</w:t>
      </w:r>
    </w:p>
    <w:sectPr w:rsidR="00010EA4" w:rsidRPr="003432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mpiere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16A78"/>
    <w:multiLevelType w:val="multilevel"/>
    <w:tmpl w:val="7CCE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C2E89"/>
    <w:multiLevelType w:val="multilevel"/>
    <w:tmpl w:val="162C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910662"/>
    <w:multiLevelType w:val="multilevel"/>
    <w:tmpl w:val="1D7A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30"/>
    <w:rsid w:val="00010EA4"/>
    <w:rsid w:val="0034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4835"/>
  <w15:chartTrackingRefBased/>
  <w15:docId w15:val="{36E8830D-1AAD-4EFE-887D-9C2EEED1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671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345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4DCE0"/>
                            <w:left w:val="single" w:sz="6" w:space="9" w:color="C4DCE0"/>
                            <w:bottom w:val="single" w:sz="6" w:space="9" w:color="C4DCE0"/>
                            <w:right w:val="single" w:sz="6" w:space="9" w:color="C4DCE0"/>
                          </w:divBdr>
                          <w:divsChild>
                            <w:div w:id="43964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26259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3328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87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000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596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4DCE0"/>
                            <w:bottom w:val="none" w:sz="0" w:space="0" w:color="auto"/>
                            <w:right w:val="single" w:sz="6" w:space="11" w:color="C4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2020-05-18T07:24:00Z</dcterms:created>
  <dcterms:modified xsi:type="dcterms:W3CDTF">2020-05-18T07:26:00Z</dcterms:modified>
</cp:coreProperties>
</file>